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1296" w14:textId="622987C7" w:rsidR="001B58F9" w:rsidRPr="000C16C2" w:rsidRDefault="001B58F9" w:rsidP="001B58F9">
      <w:pPr>
        <w:pStyle w:val="Cmsor1"/>
        <w:ind w:left="360"/>
        <w:rPr>
          <w:rFonts w:cs="Times New Roman"/>
          <w:color w:val="000000"/>
          <w:sz w:val="23"/>
          <w:szCs w:val="23"/>
        </w:rPr>
      </w:pPr>
      <w:bookmarkStart w:id="0" w:name="_Toc149494182"/>
      <w:r>
        <w:t xml:space="preserve">Akrobatikus Torna, </w:t>
      </w:r>
      <w:r>
        <w:t>2024</w:t>
      </w:r>
      <w:r w:rsidRPr="00544083">
        <w:t xml:space="preserve">. </w:t>
      </w:r>
      <w:r w:rsidRPr="000C16C2">
        <w:t>évi</w:t>
      </w:r>
      <w:r w:rsidRPr="00544083">
        <w:t xml:space="preserve"> versenyek</w:t>
      </w:r>
      <w:bookmarkEnd w:id="0"/>
      <w:r w:rsidRPr="00544083">
        <w:t xml:space="preserve"> </w:t>
      </w: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2410"/>
      </w:tblGrid>
      <w:tr w:rsidR="001B58F9" w:rsidRPr="006927CB" w14:paraId="0658B274" w14:textId="77777777" w:rsidTr="007972CE">
        <w:trPr>
          <w:trHeight w:val="286"/>
        </w:trPr>
        <w:tc>
          <w:tcPr>
            <w:tcW w:w="89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CCE00" w14:textId="77777777" w:rsidR="001B58F9" w:rsidRPr="006927CB" w:rsidRDefault="001B58F9" w:rsidP="0079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14:paraId="3C5790BF" w14:textId="77777777" w:rsidR="001B58F9" w:rsidRPr="006927CB" w:rsidRDefault="001B58F9" w:rsidP="007972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Hazai Pontszerző versenyek</w:t>
            </w:r>
          </w:p>
        </w:tc>
      </w:tr>
      <w:tr w:rsidR="001B58F9" w:rsidRPr="006927CB" w14:paraId="77516437" w14:textId="77777777" w:rsidTr="007972CE">
        <w:trPr>
          <w:trHeight w:val="28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C2AF0F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Dátum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EC29EA7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Verseny neve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4D3C17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Rendező Egyesület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D072CE0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Helyszín</w:t>
            </w:r>
          </w:p>
        </w:tc>
      </w:tr>
      <w:tr w:rsidR="001B58F9" w:rsidRPr="006927CB" w14:paraId="708AD2CF" w14:textId="77777777" w:rsidTr="007972CE">
        <w:trPr>
          <w:trHeight w:val="2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7FD4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március</w:t>
            </w: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694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Balance</w:t>
            </w:r>
            <w:proofErr w:type="spellEnd"/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F4E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Balance</w:t>
            </w:r>
            <w:proofErr w:type="spellEnd"/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ATC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BE0C5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</w:tr>
      <w:tr w:rsidR="001B58F9" w:rsidRPr="006927CB" w14:paraId="35D18942" w14:textId="77777777" w:rsidTr="007972CE">
        <w:trPr>
          <w:trHeight w:val="2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48F6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2024.április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BF4A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Grasi</w:t>
            </w:r>
            <w:proofErr w:type="spellEnd"/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3D04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Grassalkovich</w:t>
            </w:r>
            <w:proofErr w:type="spellEnd"/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DB910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Gödöllő</w:t>
            </w:r>
          </w:p>
        </w:tc>
      </w:tr>
      <w:tr w:rsidR="001B58F9" w:rsidRPr="006927CB" w14:paraId="784E56C0" w14:textId="77777777" w:rsidTr="007972CE">
        <w:trPr>
          <w:trHeight w:val="2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78C6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2024.április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2EED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Bajnokság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22A0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MATSZ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B1697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</w:tr>
      <w:tr w:rsidR="001B58F9" w:rsidRPr="006927CB" w14:paraId="6E3EBF44" w14:textId="77777777" w:rsidTr="007972CE">
        <w:trPr>
          <w:trHeight w:val="2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F0EB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2024.május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5A3D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Fradi kupa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9B2A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FTC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0A5A0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</w:tr>
      <w:tr w:rsidR="001B58F9" w:rsidRPr="006927CB" w14:paraId="1382DF3B" w14:textId="77777777" w:rsidTr="007972CE">
        <w:trPr>
          <w:trHeight w:val="2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33A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junius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E44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 Bajnokság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FCD4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MATSZ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240F6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Budapest, TCS</w:t>
            </w:r>
          </w:p>
        </w:tc>
      </w:tr>
    </w:tbl>
    <w:p w14:paraId="1EBAA750" w14:textId="77777777" w:rsidR="001B58F9" w:rsidRPr="006927CB" w:rsidRDefault="001B58F9" w:rsidP="001B58F9">
      <w:pPr>
        <w:rPr>
          <w:rFonts w:ascii="Times New Roman" w:hAnsi="Times New Roman" w:cs="Times New Roman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410"/>
        <w:gridCol w:w="2268"/>
        <w:gridCol w:w="2410"/>
      </w:tblGrid>
      <w:tr w:rsidR="001B58F9" w:rsidRPr="006927CB" w14:paraId="6FC93DE3" w14:textId="77777777" w:rsidTr="007972CE">
        <w:trPr>
          <w:trHeight w:val="257"/>
        </w:trPr>
        <w:tc>
          <w:tcPr>
            <w:tcW w:w="88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16979" w14:textId="77777777" w:rsidR="001B58F9" w:rsidRPr="006927CB" w:rsidRDefault="001B58F9" w:rsidP="0079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Hazai Nemzetközi versenyek</w:t>
            </w:r>
          </w:p>
          <w:p w14:paraId="262836C0" w14:textId="77777777" w:rsidR="001B58F9" w:rsidRPr="006927CB" w:rsidRDefault="001B58F9" w:rsidP="0079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1B58F9" w:rsidRPr="006927CB" w14:paraId="7FB889D3" w14:textId="77777777" w:rsidTr="007972CE">
        <w:trPr>
          <w:trHeight w:val="257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6581B03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Dátum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D110B25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Verseny neve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E5681B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Rendező Egyesület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8D7893B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Helyszín</w:t>
            </w:r>
          </w:p>
        </w:tc>
      </w:tr>
      <w:tr w:rsidR="001B58F9" w:rsidRPr="006927CB" w14:paraId="0F1F6299" w14:textId="77777777" w:rsidTr="007972CE">
        <w:trPr>
          <w:trHeight w:val="257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B58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4.10.24-27.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0D5F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7</w:t>
            </w:r>
            <w:r w:rsidRPr="006927C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hu-HU"/>
              </w:rPr>
              <w:t>th</w:t>
            </w:r>
            <w:r w:rsidRPr="006927C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BIAC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FC3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MATSZ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5050B" w14:textId="77777777" w:rsidR="001B58F9" w:rsidRPr="006927CB" w:rsidRDefault="001B58F9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927C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Budapest</w:t>
            </w:r>
          </w:p>
        </w:tc>
      </w:tr>
    </w:tbl>
    <w:p w14:paraId="421634C4" w14:textId="77777777" w:rsidR="001B58F9" w:rsidRDefault="001B58F9" w:rsidP="001B58F9">
      <w:pPr>
        <w:rPr>
          <w:sz w:val="23"/>
          <w:szCs w:val="23"/>
        </w:rPr>
      </w:pPr>
    </w:p>
    <w:p w14:paraId="68F30AFB" w14:textId="77777777" w:rsidR="001B58F9" w:rsidRPr="00D216DD" w:rsidRDefault="001B58F9" w:rsidP="001B58F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16DD">
        <w:rPr>
          <w:rFonts w:ascii="Times New Roman" w:hAnsi="Times New Roman" w:cs="Times New Roman"/>
          <w:color w:val="000000"/>
          <w:sz w:val="23"/>
          <w:szCs w:val="23"/>
        </w:rPr>
        <w:t xml:space="preserve">A hazai versenyek szervezői jogosultak a verseny időpontja előtt nem kevesebb, mint </w:t>
      </w:r>
      <w:r w:rsidRPr="00B46640">
        <w:rPr>
          <w:rFonts w:ascii="Times New Roman" w:hAnsi="Times New Roman" w:cs="Times New Roman"/>
          <w:color w:val="000000"/>
          <w:sz w:val="23"/>
          <w:szCs w:val="23"/>
        </w:rPr>
        <w:t>egy</w:t>
      </w:r>
      <w:r w:rsidRPr="00D216DD">
        <w:rPr>
          <w:rFonts w:ascii="Times New Roman" w:hAnsi="Times New Roman" w:cs="Times New Roman"/>
          <w:color w:val="000000"/>
          <w:sz w:val="23"/>
          <w:szCs w:val="23"/>
        </w:rPr>
        <w:t xml:space="preserve"> hónappal módosítani a verseny időpontját. Ha már kevesebb, mint </w:t>
      </w:r>
      <w:r w:rsidRPr="00B46640">
        <w:rPr>
          <w:rFonts w:ascii="Times New Roman" w:hAnsi="Times New Roman" w:cs="Times New Roman"/>
          <w:color w:val="000000"/>
          <w:sz w:val="23"/>
          <w:szCs w:val="23"/>
        </w:rPr>
        <w:t>egy</w:t>
      </w:r>
      <w:r w:rsidRPr="00D216DD">
        <w:rPr>
          <w:rFonts w:ascii="Times New Roman" w:hAnsi="Times New Roman" w:cs="Times New Roman"/>
          <w:color w:val="000000"/>
          <w:sz w:val="23"/>
          <w:szCs w:val="23"/>
        </w:rPr>
        <w:t xml:space="preserve"> hónap van hátra, a verseny szervezését már csak lemondani lehet.</w:t>
      </w:r>
    </w:p>
    <w:p w14:paraId="4B12C9DC" w14:textId="2F928018" w:rsidR="001B58F9" w:rsidRPr="001B58F9" w:rsidRDefault="001B58F9" w:rsidP="001B58F9">
      <w:pPr>
        <w:rPr>
          <w:b/>
          <w:sz w:val="23"/>
          <w:szCs w:val="23"/>
        </w:rPr>
      </w:pPr>
      <w:r w:rsidRPr="000C16C2">
        <w:rPr>
          <w:rFonts w:ascii="Times New Roman" w:hAnsi="Times New Roman" w:cs="Times New Roman"/>
          <w:b/>
          <w:sz w:val="23"/>
          <w:szCs w:val="23"/>
        </w:rPr>
        <w:t>Nemzetközi versenyek</w:t>
      </w:r>
    </w:p>
    <w:p w14:paraId="2AD6E3F3" w14:textId="77777777" w:rsidR="001B58F9" w:rsidRDefault="001B58F9" w:rsidP="001B58F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rendelkezésre álló</w:t>
      </w:r>
      <w:r w:rsidRPr="001D5C24">
        <w:rPr>
          <w:rFonts w:ascii="Times New Roman" w:hAnsi="Times New Roman" w:cs="Times New Roman"/>
          <w:sz w:val="23"/>
          <w:szCs w:val="23"/>
        </w:rPr>
        <w:t xml:space="preserve"> adatok alapján folyamatosan frissülhet a versenyek listája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530"/>
        <w:gridCol w:w="555"/>
        <w:gridCol w:w="2671"/>
        <w:gridCol w:w="2305"/>
      </w:tblGrid>
      <w:tr w:rsidR="001B58F9" w14:paraId="6FF6EFBC" w14:textId="77777777" w:rsidTr="007972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14:paraId="10F3B1C1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bCs/>
              </w:rPr>
              <w:t>January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2024</w:t>
            </w:r>
          </w:p>
        </w:tc>
      </w:tr>
      <w:tr w:rsidR="001B58F9" w14:paraId="2E51A9C2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7E918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26.01. - 28.01.2024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629D8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Bristol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FFB25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26C57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King Edmund </w:t>
            </w:r>
            <w:proofErr w:type="spellStart"/>
            <w:r>
              <w:rPr>
                <w:rFonts w:ascii="Times" w:hAnsi="Times"/>
              </w:rPr>
              <w:t>Acro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Cup</w:t>
            </w:r>
            <w:proofErr w:type="spellEnd"/>
            <w:r>
              <w:rPr>
                <w:rFonts w:ascii="Times" w:hAnsi="Times"/>
              </w:rPr>
              <w:t xml:space="preserve"> (BIAC24)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344C2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1B58F9" w14:paraId="4AE5E766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A44CE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27.01. - 28.01.2024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E57B1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Fareins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71EBC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2C878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Acro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French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189F2" w14:textId="77777777" w:rsidR="001B58F9" w:rsidRDefault="001B58F9" w:rsidP="007972CE">
            <w:pPr>
              <w:rPr>
                <w:rFonts w:ascii="Times" w:hAnsi="Times"/>
              </w:rPr>
            </w:pPr>
            <w:hyperlink r:id="rId5" w:tgtFrame="_blank" w:history="1">
              <w:proofErr w:type="spellStart"/>
              <w:r>
                <w:rPr>
                  <w:rStyle w:val="Hiperhivatkozs"/>
                  <w:rFonts w:ascii="Times" w:hAnsi="Times"/>
                </w:rPr>
                <w:t>Invitation</w:t>
              </w:r>
              <w:proofErr w:type="spellEnd"/>
            </w:hyperlink>
            <w:r>
              <w:rPr>
                <w:rFonts w:ascii="Times" w:hAnsi="Times"/>
              </w:rPr>
              <w:br/>
            </w:r>
            <w:hyperlink r:id="rId6" w:tgtFrame="_blank" w:history="1">
              <w:proofErr w:type="spellStart"/>
              <w:r>
                <w:rPr>
                  <w:rStyle w:val="Hiperhivatkozs"/>
                  <w:rFonts w:ascii="Times" w:hAnsi="Times"/>
                </w:rPr>
                <w:t>Definitive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Registration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Form</w:t>
              </w:r>
              <w:proofErr w:type="spellEnd"/>
            </w:hyperlink>
            <w:r>
              <w:rPr>
                <w:rFonts w:ascii="Times" w:hAnsi="Times"/>
              </w:rPr>
              <w:t> .</w:t>
            </w:r>
            <w:proofErr w:type="spellStart"/>
            <w:r>
              <w:rPr>
                <w:rFonts w:ascii="Times" w:hAnsi="Times"/>
              </w:rPr>
              <w:t>xlsx</w:t>
            </w:r>
            <w:proofErr w:type="spellEnd"/>
            <w:r>
              <w:rPr>
                <w:rFonts w:ascii="Times" w:hAnsi="Times"/>
              </w:rPr>
              <w:t xml:space="preserve"> file</w:t>
            </w:r>
          </w:p>
        </w:tc>
      </w:tr>
      <w:tr w:rsidR="001B58F9" w14:paraId="04C8B8A2" w14:textId="77777777" w:rsidTr="007972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14:paraId="70EB0FC4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bCs/>
              </w:rPr>
              <w:t>February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2024</w:t>
            </w:r>
          </w:p>
        </w:tc>
      </w:tr>
      <w:tr w:rsidR="001B58F9" w14:paraId="62F0222C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FDE05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15.02. - 18.02.2024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51E04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Puurs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D3BC6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AD6E0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Flanders</w:t>
            </w:r>
            <w:proofErr w:type="spellEnd"/>
            <w:r>
              <w:rPr>
                <w:rFonts w:ascii="Times" w:hAnsi="Times"/>
              </w:rPr>
              <w:t xml:space="preserve"> International </w:t>
            </w:r>
            <w:proofErr w:type="spellStart"/>
            <w:r>
              <w:rPr>
                <w:rFonts w:ascii="Times" w:hAnsi="Times"/>
              </w:rPr>
              <w:t>Acro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20ED6" w14:textId="77777777" w:rsidR="001B58F9" w:rsidRDefault="001B58F9" w:rsidP="007972CE">
            <w:pPr>
              <w:rPr>
                <w:rFonts w:ascii="Times" w:hAnsi="Times"/>
              </w:rPr>
            </w:pPr>
            <w:hyperlink r:id="rId7" w:tgtFrame="_Blank" w:history="1">
              <w:r>
                <w:rPr>
                  <w:rStyle w:val="Hiperhivatkozs"/>
                  <w:rFonts w:ascii="Times" w:hAnsi="Times"/>
                </w:rPr>
                <w:t xml:space="preserve">FIAC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official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website</w:t>
              </w:r>
            </w:hyperlink>
          </w:p>
        </w:tc>
      </w:tr>
      <w:tr w:rsidR="001B58F9" w14:paraId="2E477A0B" w14:textId="77777777" w:rsidTr="007972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14:paraId="315BEAB2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bCs/>
              </w:rPr>
              <w:t>March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2024</w:t>
            </w:r>
          </w:p>
        </w:tc>
      </w:tr>
      <w:tr w:rsidR="001B58F9" w14:paraId="3C184F09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1C780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21.03. - 24.03.2024</w:t>
            </w:r>
            <w:r>
              <w:rPr>
                <w:rFonts w:ascii="Times" w:hAnsi="Times"/>
              </w:rPr>
              <w:br/>
              <w:t xml:space="preserve">New </w:t>
            </w:r>
            <w:proofErr w:type="spellStart"/>
            <w:r>
              <w:rPr>
                <w:rFonts w:ascii="Times" w:hAnsi="Times"/>
              </w:rPr>
              <w:t>dates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F2243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Holon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236FD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448CD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339933"/>
              </w:rPr>
              <w:t xml:space="preserve">13. World </w:t>
            </w:r>
            <w:proofErr w:type="spellStart"/>
            <w:r>
              <w:rPr>
                <w:rFonts w:ascii="Times" w:hAnsi="Times"/>
                <w:color w:val="339933"/>
              </w:rPr>
              <w:t>Age</w:t>
            </w:r>
            <w:proofErr w:type="spellEnd"/>
            <w:r>
              <w:rPr>
                <w:rFonts w:ascii="Times" w:hAnsi="Times"/>
                <w:color w:val="339933"/>
              </w:rPr>
              <w:t xml:space="preserve"> Group </w:t>
            </w:r>
            <w:proofErr w:type="spellStart"/>
            <w:r>
              <w:rPr>
                <w:rFonts w:ascii="Times" w:hAnsi="Times"/>
                <w:color w:val="339933"/>
              </w:rPr>
              <w:t>Competitions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99F7D" w14:textId="77777777" w:rsidR="001B58F9" w:rsidRDefault="001B58F9" w:rsidP="007972CE">
            <w:pPr>
              <w:rPr>
                <w:rFonts w:ascii="Times" w:hAnsi="Times"/>
              </w:rPr>
            </w:pPr>
            <w:hyperlink r:id="rId8" w:tgtFrame="_Blank" w:history="1">
              <w:r>
                <w:rPr>
                  <w:rStyle w:val="Hiperhivatkozs"/>
                  <w:rFonts w:ascii="Times" w:hAnsi="Times"/>
                </w:rPr>
                <w:t xml:space="preserve">FIG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Event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page</w:t>
              </w:r>
              <w:proofErr w:type="spellEnd"/>
            </w:hyperlink>
          </w:p>
        </w:tc>
      </w:tr>
      <w:tr w:rsidR="001B58F9" w14:paraId="082F5393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CD0D5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28.03. - 31.03.2024</w:t>
            </w:r>
            <w:r>
              <w:rPr>
                <w:rFonts w:ascii="Times" w:hAnsi="Times"/>
              </w:rPr>
              <w:br/>
              <w:t xml:space="preserve">New </w:t>
            </w:r>
            <w:proofErr w:type="spellStart"/>
            <w:r>
              <w:rPr>
                <w:rFonts w:ascii="Times" w:hAnsi="Times"/>
              </w:rPr>
              <w:t>dates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43693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Holon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E6BE9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EA08F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339933"/>
              </w:rPr>
              <w:t xml:space="preserve">29. World </w:t>
            </w:r>
            <w:proofErr w:type="spellStart"/>
            <w:r>
              <w:rPr>
                <w:rFonts w:ascii="Times" w:hAnsi="Times"/>
                <w:color w:val="339933"/>
              </w:rPr>
              <w:t>Championships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282C3" w14:textId="77777777" w:rsidR="001B58F9" w:rsidRDefault="001B58F9" w:rsidP="007972CE">
            <w:pPr>
              <w:rPr>
                <w:rFonts w:ascii="Times" w:hAnsi="Times"/>
              </w:rPr>
            </w:pPr>
            <w:hyperlink r:id="rId9" w:tgtFrame="_Blank" w:history="1">
              <w:r>
                <w:rPr>
                  <w:rStyle w:val="Hiperhivatkozs"/>
                  <w:rFonts w:ascii="Times" w:hAnsi="Times"/>
                </w:rPr>
                <w:t xml:space="preserve">FIG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Event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page</w:t>
              </w:r>
              <w:proofErr w:type="spellEnd"/>
            </w:hyperlink>
          </w:p>
        </w:tc>
      </w:tr>
      <w:tr w:rsidR="001B58F9" w14:paraId="209CD365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5F4FD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27.03. - 31.03.2024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4456E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Cesenatico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87DA6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950B2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International </w:t>
            </w:r>
            <w:proofErr w:type="spellStart"/>
            <w:r>
              <w:rPr>
                <w:rFonts w:ascii="Times" w:hAnsi="Times"/>
              </w:rPr>
              <w:t>Acro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Cup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for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Clubs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9C58E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1B58F9" w14:paraId="69F2FD37" w14:textId="77777777" w:rsidTr="007972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14:paraId="3B669871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lastRenderedPageBreak/>
              <w:t>May 2024</w:t>
            </w:r>
          </w:p>
        </w:tc>
      </w:tr>
      <w:tr w:rsidR="001B58F9" w14:paraId="7B0900D5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922D7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09.05. - 12.05.2024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A4F3F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Kelowna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F061F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A8BD6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Grizzly Classic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3498B" w14:textId="77777777" w:rsidR="001B58F9" w:rsidRDefault="001B58F9" w:rsidP="007972CE">
            <w:pPr>
              <w:rPr>
                <w:rFonts w:ascii="Times" w:hAnsi="Times"/>
              </w:rPr>
            </w:pPr>
            <w:hyperlink r:id="rId10" w:tgtFrame="_Blank" w:history="1">
              <w:r>
                <w:rPr>
                  <w:rStyle w:val="Hiperhivatkozs"/>
                  <w:rFonts w:ascii="Times" w:hAnsi="Times"/>
                </w:rPr>
                <w:t xml:space="preserve">The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competition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website</w:t>
              </w:r>
            </w:hyperlink>
          </w:p>
        </w:tc>
      </w:tr>
      <w:tr w:rsidR="001B58F9" w14:paraId="507B038A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1D315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10.05. - 12.05.2023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B8F17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Burgas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D439E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7CB34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339933"/>
              </w:rPr>
              <w:t xml:space="preserve">FIG World </w:t>
            </w:r>
            <w:proofErr w:type="spellStart"/>
            <w:r>
              <w:rPr>
                <w:rFonts w:ascii="Times" w:hAnsi="Times"/>
                <w:color w:val="339933"/>
              </w:rPr>
              <w:t>Cup</w:t>
            </w:r>
            <w:proofErr w:type="spellEnd"/>
            <w:r>
              <w:rPr>
                <w:rFonts w:ascii="Times" w:hAnsi="Times"/>
              </w:rPr>
              <w:br/>
              <w:t>4</w:t>
            </w:r>
            <w:r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> </w:t>
            </w:r>
            <w:proofErr w:type="spellStart"/>
            <w:r>
              <w:rPr>
                <w:rFonts w:ascii="Times" w:hAnsi="Times"/>
              </w:rPr>
              <w:t>Burgas</w:t>
            </w:r>
            <w:proofErr w:type="spellEnd"/>
            <w:r>
              <w:rPr>
                <w:rFonts w:ascii="Times" w:hAnsi="Times"/>
              </w:rPr>
              <w:t xml:space="preserve"> International </w:t>
            </w:r>
            <w:proofErr w:type="spellStart"/>
            <w:r>
              <w:rPr>
                <w:rFonts w:ascii="Times" w:hAnsi="Times"/>
              </w:rPr>
              <w:t>Acro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B7CAF" w14:textId="77777777" w:rsidR="001B58F9" w:rsidRDefault="001B58F9" w:rsidP="007972CE">
            <w:pPr>
              <w:rPr>
                <w:rFonts w:ascii="Times" w:hAnsi="Times"/>
              </w:rPr>
            </w:pPr>
            <w:hyperlink r:id="rId11" w:history="1">
              <w:proofErr w:type="spellStart"/>
              <w:r>
                <w:rPr>
                  <w:rStyle w:val="Hiperhivatkozs"/>
                  <w:rFonts w:ascii="Times" w:hAnsi="Times"/>
                </w:rPr>
                <w:t>organizers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email</w:t>
              </w:r>
            </w:hyperlink>
            <w:r>
              <w:rPr>
                <w:rFonts w:ascii="Times" w:hAnsi="Times"/>
              </w:rPr>
              <w:br/>
            </w:r>
            <w:hyperlink r:id="rId12" w:tgtFrame="_Blank" w:history="1">
              <w:r>
                <w:rPr>
                  <w:rStyle w:val="Hiperhivatkozs"/>
                  <w:rFonts w:ascii="Times" w:hAnsi="Times"/>
                </w:rPr>
                <w:t xml:space="preserve">FIG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Event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page</w:t>
              </w:r>
              <w:proofErr w:type="spellEnd"/>
            </w:hyperlink>
          </w:p>
        </w:tc>
      </w:tr>
      <w:tr w:rsidR="001B58F9" w14:paraId="014A0025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3A74B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15.05. - 18.05.2024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599C6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Maia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91D3E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3A4F8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339933"/>
              </w:rPr>
              <w:t xml:space="preserve">FIG World </w:t>
            </w:r>
            <w:proofErr w:type="spellStart"/>
            <w:r>
              <w:rPr>
                <w:rFonts w:ascii="Times" w:hAnsi="Times"/>
                <w:color w:val="339933"/>
              </w:rPr>
              <w:t>Cup</w:t>
            </w:r>
            <w:proofErr w:type="spellEnd"/>
            <w:r>
              <w:rPr>
                <w:rFonts w:ascii="Times" w:hAnsi="Times"/>
              </w:rPr>
              <w:br/>
              <w:t>18</w:t>
            </w:r>
            <w:r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> </w:t>
            </w:r>
            <w:proofErr w:type="spellStart"/>
            <w:r>
              <w:rPr>
                <w:rFonts w:ascii="Times" w:hAnsi="Times"/>
              </w:rPr>
              <w:t>Maia</w:t>
            </w:r>
            <w:proofErr w:type="spellEnd"/>
            <w:r>
              <w:rPr>
                <w:rFonts w:ascii="Times" w:hAnsi="Times"/>
              </w:rPr>
              <w:t xml:space="preserve"> International </w:t>
            </w:r>
            <w:proofErr w:type="spellStart"/>
            <w:r>
              <w:rPr>
                <w:rFonts w:ascii="Times" w:hAnsi="Times"/>
              </w:rPr>
              <w:t>Acro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CA8F1" w14:textId="77777777" w:rsidR="001B58F9" w:rsidRDefault="001B58F9" w:rsidP="007972CE">
            <w:pPr>
              <w:rPr>
                <w:rFonts w:ascii="Times" w:hAnsi="Times"/>
              </w:rPr>
            </w:pPr>
            <w:hyperlink r:id="rId13" w:tgtFrame="_Blank" w:history="1">
              <w:r>
                <w:rPr>
                  <w:rStyle w:val="Hiperhivatkozs"/>
                  <w:rFonts w:ascii="Times" w:hAnsi="Times"/>
                </w:rPr>
                <w:t xml:space="preserve">MIAC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official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website</w:t>
              </w:r>
            </w:hyperlink>
            <w:r>
              <w:rPr>
                <w:rFonts w:ascii="Times" w:hAnsi="Times"/>
              </w:rPr>
              <w:br/>
            </w:r>
            <w:hyperlink r:id="rId14" w:tgtFrame="_Blank" w:history="1">
              <w:r>
                <w:rPr>
                  <w:rStyle w:val="Hiperhivatkozs"/>
                  <w:rFonts w:ascii="Times" w:hAnsi="Times"/>
                </w:rPr>
                <w:t xml:space="preserve">FIG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Event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page</w:t>
              </w:r>
              <w:proofErr w:type="spellEnd"/>
            </w:hyperlink>
          </w:p>
        </w:tc>
      </w:tr>
      <w:tr w:rsidR="001B58F9" w14:paraId="1C709CBD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42FB6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31.05. - 01.06.2024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7094C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Rzeszów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C8614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0B124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  <w:color w:val="339933"/>
              </w:rPr>
              <w:t xml:space="preserve">FIG World </w:t>
            </w:r>
            <w:proofErr w:type="spellStart"/>
            <w:r>
              <w:rPr>
                <w:rFonts w:ascii="Times" w:hAnsi="Times"/>
                <w:color w:val="339933"/>
              </w:rPr>
              <w:t>Cup</w:t>
            </w:r>
            <w:proofErr w:type="spellEnd"/>
            <w:r>
              <w:rPr>
                <w:rFonts w:ascii="Times" w:hAnsi="Times"/>
              </w:rPr>
              <w:br/>
            </w:r>
            <w:proofErr w:type="spellStart"/>
            <w:r>
              <w:rPr>
                <w:rFonts w:ascii="Times" w:hAnsi="Times"/>
              </w:rPr>
              <w:t>Rzeszów</w:t>
            </w:r>
            <w:proofErr w:type="spellEnd"/>
            <w:r>
              <w:rPr>
                <w:rFonts w:ascii="Times" w:hAnsi="Times"/>
              </w:rPr>
              <w:t xml:space="preserve"> International </w:t>
            </w:r>
            <w:proofErr w:type="spellStart"/>
            <w:r>
              <w:rPr>
                <w:rFonts w:ascii="Times" w:hAnsi="Times"/>
              </w:rPr>
              <w:t>Acro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Tournament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87FEE" w14:textId="77777777" w:rsidR="001B58F9" w:rsidRDefault="001B58F9" w:rsidP="007972CE">
            <w:pPr>
              <w:rPr>
                <w:rFonts w:ascii="Times" w:hAnsi="Times"/>
              </w:rPr>
            </w:pPr>
            <w:hyperlink r:id="rId15" w:tgtFrame="_Blank" w:history="1">
              <w:proofErr w:type="spellStart"/>
              <w:r>
                <w:rPr>
                  <w:rStyle w:val="Hiperhivatkozs"/>
                  <w:rFonts w:ascii="Times" w:hAnsi="Times"/>
                </w:rPr>
                <w:t>Organiser's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website</w:t>
              </w:r>
            </w:hyperlink>
            <w:r>
              <w:rPr>
                <w:rFonts w:ascii="Times" w:hAnsi="Times"/>
              </w:rPr>
              <w:br/>
            </w:r>
            <w:hyperlink r:id="rId16" w:tgtFrame="_Blank" w:history="1">
              <w:r>
                <w:rPr>
                  <w:rStyle w:val="Hiperhivatkozs"/>
                  <w:rFonts w:ascii="Times" w:hAnsi="Times"/>
                </w:rPr>
                <w:t xml:space="preserve">FIG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Event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page</w:t>
              </w:r>
              <w:proofErr w:type="spellEnd"/>
            </w:hyperlink>
          </w:p>
        </w:tc>
      </w:tr>
      <w:tr w:rsidR="001B58F9" w14:paraId="6C766EBF" w14:textId="77777777" w:rsidTr="007972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14:paraId="2739B8E2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bCs/>
              </w:rPr>
              <w:t>June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2024</w:t>
            </w:r>
          </w:p>
        </w:tc>
      </w:tr>
      <w:tr w:rsidR="001B58F9" w14:paraId="764839B9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37B84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13.06. - 16.06.2024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6409B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Winterthur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9695A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B82E0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NSW </w:t>
            </w:r>
            <w:proofErr w:type="spellStart"/>
            <w:r>
              <w:rPr>
                <w:rFonts w:ascii="Times" w:hAnsi="Times"/>
              </w:rPr>
              <w:t>Acro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Trophy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8BBC5" w14:textId="77777777" w:rsidR="001B58F9" w:rsidRDefault="001B58F9" w:rsidP="007972CE">
            <w:pPr>
              <w:rPr>
                <w:rFonts w:ascii="Times" w:hAnsi="Times"/>
              </w:rPr>
            </w:pPr>
            <w:hyperlink r:id="rId17" w:tgtFrame="_Blank" w:history="1">
              <w:proofErr w:type="spellStart"/>
              <w:r>
                <w:rPr>
                  <w:rStyle w:val="Hiperhivatkozs"/>
                  <w:rFonts w:ascii="Times" w:hAnsi="Times"/>
                </w:rPr>
                <w:t>Competition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website</w:t>
              </w:r>
            </w:hyperlink>
            <w:r>
              <w:rPr>
                <w:rFonts w:ascii="Times" w:hAnsi="Times"/>
              </w:rPr>
              <w:br/>
            </w:r>
            <w:hyperlink r:id="rId18" w:tgtFrame="_Blank" w:history="1">
              <w:proofErr w:type="spellStart"/>
              <w:r>
                <w:rPr>
                  <w:rStyle w:val="Hiperhivatkozs"/>
                  <w:rFonts w:ascii="Times" w:hAnsi="Times"/>
                </w:rPr>
                <w:t>Provisional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Entry</w:t>
              </w:r>
              <w:proofErr w:type="spellEnd"/>
              <w:r>
                <w:rPr>
                  <w:rStyle w:val="Hiperhivatkozs"/>
                  <w:rFonts w:ascii="Times" w:hAnsi="Times"/>
                </w:rPr>
                <w:t xml:space="preserve"> </w:t>
              </w:r>
              <w:proofErr w:type="spellStart"/>
              <w:r>
                <w:rPr>
                  <w:rStyle w:val="Hiperhivatkozs"/>
                  <w:rFonts w:ascii="Times" w:hAnsi="Times"/>
                </w:rPr>
                <w:t>Form</w:t>
              </w:r>
              <w:proofErr w:type="spellEnd"/>
            </w:hyperlink>
            <w:r>
              <w:rPr>
                <w:rFonts w:ascii="Times" w:hAnsi="Times"/>
              </w:rPr>
              <w:t> </w:t>
            </w:r>
            <w:proofErr w:type="spellStart"/>
            <w:r>
              <w:rPr>
                <w:rFonts w:ascii="Times" w:hAnsi="Times"/>
              </w:rPr>
              <w:t>google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form</w:t>
            </w:r>
            <w:proofErr w:type="spellEnd"/>
            <w:r>
              <w:rPr>
                <w:rFonts w:ascii="Times" w:hAnsi="Times"/>
              </w:rPr>
              <w:t>.</w:t>
            </w:r>
          </w:p>
        </w:tc>
      </w:tr>
      <w:tr w:rsidR="001B58F9" w14:paraId="6F81B482" w14:textId="77777777" w:rsidTr="007972CE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hideMark/>
          </w:tcPr>
          <w:p w14:paraId="4BDB6126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28.06. - 30.06.2024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hideMark/>
          </w:tcPr>
          <w:p w14:paraId="3A2ABADC" w14:textId="77777777" w:rsidR="001B58F9" w:rsidRDefault="001B58F9" w:rsidP="007972C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Sliven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hideMark/>
          </w:tcPr>
          <w:p w14:paraId="144F4B6A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hideMark/>
          </w:tcPr>
          <w:p w14:paraId="410CCB8B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>
              <w:rPr>
                <w:rFonts w:ascii="Times" w:hAnsi="Times"/>
                <w:vertAlign w:val="superscript"/>
              </w:rPr>
              <w:t>nd</w:t>
            </w:r>
            <w:r>
              <w:rPr>
                <w:rFonts w:ascii="Times" w:hAnsi="Times"/>
              </w:rPr>
              <w:t xml:space="preserve">International </w:t>
            </w:r>
            <w:proofErr w:type="spellStart"/>
            <w:r>
              <w:rPr>
                <w:rFonts w:ascii="Times" w:hAnsi="Times"/>
              </w:rPr>
              <w:t>Tournament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Stefka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Spasova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hideMark/>
          </w:tcPr>
          <w:p w14:paraId="22E96984" w14:textId="77777777" w:rsidR="001B58F9" w:rsidRDefault="001B58F9" w:rsidP="007972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</w:tbl>
    <w:p w14:paraId="0779B98D" w14:textId="77777777" w:rsidR="00953A46" w:rsidRDefault="00953A46"/>
    <w:sectPr w:rsidR="00953A46" w:rsidSect="001B58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30B1D"/>
    <w:multiLevelType w:val="multilevel"/>
    <w:tmpl w:val="629EB976"/>
    <w:lvl w:ilvl="0">
      <w:start w:val="1"/>
      <w:numFmt w:val="decimal"/>
      <w:lvlText w:val="%1."/>
      <w:lvlJc w:val="left"/>
      <w:pPr>
        <w:ind w:left="360" w:hanging="360"/>
      </w:pPr>
      <w:rPr>
        <w:b/>
        <w:color w:val="323E4F" w:themeColor="text2" w:themeShade="BF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863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F9"/>
    <w:rsid w:val="001B58F9"/>
    <w:rsid w:val="009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FB4A"/>
  <w15:chartTrackingRefBased/>
  <w15:docId w15:val="{39B786F2-17EB-415E-964E-D0F228DD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8F9"/>
    <w:pPr>
      <w:spacing w:after="200" w:line="276" w:lineRule="auto"/>
    </w:pPr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1B58F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23E4F" w:themeColor="text2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58F9"/>
    <w:rPr>
      <w:rFonts w:ascii="Times New Roman" w:eastAsiaTheme="majorEastAsia" w:hAnsi="Times New Roman" w:cstheme="majorBidi"/>
      <w:b/>
      <w:bCs/>
      <w:color w:val="323E4F" w:themeColor="text2" w:themeShade="BF"/>
      <w:kern w:val="0"/>
      <w:sz w:val="28"/>
      <w:szCs w:val="28"/>
      <w14:ligatures w14:val="none"/>
    </w:rPr>
  </w:style>
  <w:style w:type="character" w:styleId="Hiperhivatkozs">
    <w:name w:val="Hyperlink"/>
    <w:basedOn w:val="Bekezdsalapbettpusa"/>
    <w:uiPriority w:val="99"/>
    <w:unhideWhenUsed/>
    <w:rsid w:val="001B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astics.sport/site/events/detail.php?id=16518" TargetMode="External"/><Relationship Id="rId13" Type="http://schemas.openxmlformats.org/officeDocument/2006/relationships/hyperlink" Target="https://www.maiaacrocup.com/" TargetMode="External"/><Relationship Id="rId18" Type="http://schemas.openxmlformats.org/officeDocument/2006/relationships/hyperlink" Target="https://docs.google.com/forms/d/e/1FAIpQLScrWTzbg2RUiWeO_8lz37I6gmy7JK84rHPPTbDQp5uOi-Mw1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bitious-pro-gymnastics.be/fiac/" TargetMode="External"/><Relationship Id="rId12" Type="http://schemas.openxmlformats.org/officeDocument/2006/relationships/hyperlink" Target="http://www.gymnastics.sport/site/events/detail.php?id=17527" TargetMode="External"/><Relationship Id="rId17" Type="http://schemas.openxmlformats.org/officeDocument/2006/relationships/hyperlink" Target="http://www.tv-nsw.ch/nsw-acro-troph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ymnastics.sport/site/events/detail.php?id=1754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portsacrobatics.info/sadoc/2024AcroFrenchCup_DefinitveRegistrationsForm.xlsx" TargetMode="External"/><Relationship Id="rId11" Type="http://schemas.openxmlformats.org/officeDocument/2006/relationships/hyperlink" Target="mailto:chernomoretz_gym@abv.bg" TargetMode="External"/><Relationship Id="rId5" Type="http://schemas.openxmlformats.org/officeDocument/2006/relationships/hyperlink" Target="https://www.sportsacrobatics.info/sadoc/2024AcroFrenchCup_Invitation.pdf" TargetMode="External"/><Relationship Id="rId15" Type="http://schemas.openxmlformats.org/officeDocument/2006/relationships/hyperlink" Target="https://akrobatykarzeszow.pl/" TargetMode="External"/><Relationship Id="rId10" Type="http://schemas.openxmlformats.org/officeDocument/2006/relationships/hyperlink" Target="https://www.grizzlyclassic.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ymnastics.sport/site/events/detail.php?id=16519" TargetMode="External"/><Relationship Id="rId14" Type="http://schemas.openxmlformats.org/officeDocument/2006/relationships/hyperlink" Target="http://www.gymnastics.sport/site/events/detail.php?id=1752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</dc:creator>
  <cp:keywords/>
  <dc:description/>
  <cp:lastModifiedBy>Poros</cp:lastModifiedBy>
  <cp:revision>1</cp:revision>
  <dcterms:created xsi:type="dcterms:W3CDTF">2023-11-09T05:24:00Z</dcterms:created>
  <dcterms:modified xsi:type="dcterms:W3CDTF">2023-11-09T05:27:00Z</dcterms:modified>
</cp:coreProperties>
</file>